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A" w:rsidRDefault="002849F2" w:rsidP="004573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9F2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6pt;height:630.7pt" o:ole="">
            <v:imagedata r:id="rId8" o:title=""/>
          </v:shape>
          <o:OLEObject Type="Embed" ProgID="AcroExch.Document.DC" ShapeID="_x0000_i1025" DrawAspect="Content" ObjectID="_1630062946" r:id="rId9"/>
        </w:object>
      </w:r>
    </w:p>
    <w:p w:rsidR="002849F2" w:rsidRDefault="002849F2" w:rsidP="004573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F2" w:rsidRDefault="002849F2" w:rsidP="004573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F2" w:rsidRDefault="002849F2" w:rsidP="004573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F2" w:rsidRPr="0045733F" w:rsidRDefault="002849F2" w:rsidP="004573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29A" w:rsidRPr="0045733F" w:rsidRDefault="0098329A" w:rsidP="0045733F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изучения  географии  в 5  классе …………………………. 3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………………………..…… 4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 ……………………………………………………….. 6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733F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………………………………………………………………8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733F"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 ………………………………………………</w:t>
      </w:r>
      <w:r w:rsidR="003A18C9" w:rsidRPr="0045733F">
        <w:rPr>
          <w:rFonts w:ascii="Times New Roman" w:hAnsi="Times New Roman" w:cs="Times New Roman"/>
          <w:kern w:val="2"/>
          <w:sz w:val="24"/>
          <w:szCs w:val="24"/>
        </w:rPr>
        <w:t>. 9</w:t>
      </w:r>
    </w:p>
    <w:p w:rsidR="0098329A" w:rsidRPr="0045733F" w:rsidRDefault="0098329A" w:rsidP="0045733F">
      <w:pPr>
        <w:pStyle w:val="a9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 w:rsidR="003A18C9" w:rsidRPr="0045733F">
        <w:rPr>
          <w:rFonts w:ascii="Times New Roman" w:hAnsi="Times New Roman" w:cs="Times New Roman"/>
          <w:sz w:val="24"/>
          <w:szCs w:val="24"/>
        </w:rPr>
        <w:t xml:space="preserve"> ………………………….....11</w:t>
      </w:r>
    </w:p>
    <w:p w:rsidR="0098329A" w:rsidRPr="0045733F" w:rsidRDefault="0098329A" w:rsidP="0045733F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260F11" w:rsidRPr="0045733F" w:rsidRDefault="0098329A" w:rsidP="0085750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Данная программа  по географии  для 5</w:t>
      </w:r>
      <w:r w:rsidR="00D97690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класс разработа</w:t>
      </w:r>
      <w:r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  в соответствии с       ООП ООО ( для 5-9 классов) МОУ СОШ №32, на основе </w:t>
      </w:r>
      <w:r w:rsidR="00296168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примерной программы по географии</w:t>
      </w:r>
      <w:r w:rsidR="00260F11" w:rsidRPr="0045733F">
        <w:rPr>
          <w:rFonts w:ascii="Times New Roman" w:hAnsi="Times New Roman"/>
          <w:sz w:val="24"/>
          <w:szCs w:val="24"/>
        </w:rPr>
        <w:t xml:space="preserve"> под ред. О. А. Климановой, А. И. Алексеева / </w:t>
      </w:r>
      <w:r w:rsidR="001E0A35" w:rsidRPr="0045733F">
        <w:rPr>
          <w:rFonts w:ascii="Times New Roman" w:hAnsi="Times New Roman"/>
          <w:sz w:val="24"/>
          <w:szCs w:val="24"/>
        </w:rPr>
        <w:t xml:space="preserve">сост.И.Г. Смирнова.- Волгоград: Учитель, 2019.-166с/ </w:t>
      </w:r>
      <w:r w:rsidR="001E0A35" w:rsidRPr="0045733F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ISBN</w:t>
      </w:r>
      <w:r w:rsidR="001E0A35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978-507057-54054-2</w:t>
      </w:r>
    </w:p>
    <w:p w:rsidR="001E0A35" w:rsidRPr="0045733F" w:rsidRDefault="001E0A35" w:rsidP="0045733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733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УМК:</w:t>
      </w:r>
    </w:p>
    <w:p w:rsidR="00D97690" w:rsidRPr="0045733F" w:rsidRDefault="00D97690" w:rsidP="0045733F">
      <w:pPr>
        <w:pStyle w:val="a3"/>
        <w:spacing w:line="276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учебник: </w:t>
      </w:r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География: Землеведение: 5-6 классы: учебник /О.А. Климанова, В.В. Климанов, Э.В.Ким и др.; под ред. О.А. Климановой.-10 –е изд., </w:t>
      </w:r>
      <w:proofErr w:type="spellStart"/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перераб</w:t>
      </w:r>
      <w:proofErr w:type="spellEnd"/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. -М.: </w:t>
      </w:r>
      <w:r w:rsidR="00260F11" w:rsidRPr="0045733F">
        <w:rPr>
          <w:rFonts w:ascii="Times New Roman" w:hAnsi="Times New Roman"/>
          <w:sz w:val="24"/>
          <w:szCs w:val="24"/>
        </w:rPr>
        <w:t xml:space="preserve">Дрофа, 2019.-272с.: ил., карт.-(Российский учебник), </w:t>
      </w:r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), - </w:t>
      </w:r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ISBN</w:t>
      </w:r>
      <w:r w:rsidR="00260F11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978-5-358-16559-5</w:t>
      </w:r>
      <w:r w:rsidR="001E0A35" w:rsidRPr="0045733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98329A" w:rsidRPr="0045733F" w:rsidRDefault="0098329A" w:rsidP="0045733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8329A" w:rsidRPr="0045733F" w:rsidRDefault="001E0A35" w:rsidP="0045733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73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5</w:t>
      </w:r>
      <w:r w:rsidR="0098329A" w:rsidRPr="004573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на изучение курса отводится 34 часа из расчета 1 час в неделю</w:t>
      </w:r>
    </w:p>
    <w:p w:rsidR="001E0A35" w:rsidRPr="0045733F" w:rsidRDefault="0098329A" w:rsidP="0045733F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7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цели</w:t>
      </w:r>
      <w:r w:rsidR="00EA2AC8" w:rsidRPr="00457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знаний законов и закономерностей про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странственно-временной организации географической обо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лочки и ее объектов разного масштаба (от материков до мел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ких ПТК), географических основ охраны природы и рацио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нального природопользования;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комплексного мышления и целостного восприятия территории, знаний и понимания географиче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ских закономерностей, понимания насущных проблем взаи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модействия человека и природной среды; подготовка уча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щихся к решению многих проблем: политических, экономи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ческих, социальных, экологических;</w:t>
      </w:r>
    </w:p>
    <w:p w:rsidR="001E0A35" w:rsidRPr="0045733F" w:rsidRDefault="00EA2AC8" w:rsidP="0045733F">
      <w:pPr>
        <w:pStyle w:val="3"/>
        <w:spacing w:before="0" w:line="276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b/>
          <w:sz w:val="24"/>
          <w:szCs w:val="24"/>
        </w:rPr>
        <w:t>Задачами изучения являются</w:t>
      </w:r>
      <w:r w:rsidR="001E0A35" w:rsidRPr="0045733F">
        <w:rPr>
          <w:rStyle w:val="af9"/>
          <w:rFonts w:ascii="Times New Roman" w:hAnsi="Times New Roman" w:cs="Times New Roman"/>
          <w:b/>
          <w:sz w:val="24"/>
          <w:szCs w:val="24"/>
        </w:rPr>
        <w:t>: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географической картины мира и общей культуры;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географического (пространственно-вре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right="20" w:firstLine="30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воспитание любви к своему краю, своей стране, уваже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ния к другим народам и культурам.</w:t>
      </w:r>
    </w:p>
    <w:p w:rsidR="001E0A35" w:rsidRPr="0045733F" w:rsidRDefault="001E0A35" w:rsidP="0045733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35" w:rsidRPr="0045733F" w:rsidRDefault="00EA2AC8" w:rsidP="0045733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1E0A35" w:rsidRPr="0045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в 6 классе</w:t>
      </w:r>
    </w:p>
    <w:p w:rsidR="001E0A35" w:rsidRPr="0045733F" w:rsidRDefault="0058696B" w:rsidP="0045733F">
      <w:pPr>
        <w:pStyle w:val="141"/>
        <w:spacing w:line="276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b/>
          <w:sz w:val="24"/>
          <w:szCs w:val="24"/>
        </w:rPr>
        <w:t>Л</w:t>
      </w:r>
      <w:r w:rsidR="001E0A35" w:rsidRPr="0045733F">
        <w:rPr>
          <w:rFonts w:ascii="Times New Roman" w:hAnsi="Times New Roman" w:cs="Times New Roman"/>
          <w:b/>
          <w:sz w:val="24"/>
          <w:szCs w:val="24"/>
        </w:rPr>
        <w:t>ичностные :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подготовка учащихся быть адекватными окружающей географической действительности и соответственно форми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рование личностной ценностно-поведенческой линии школьника -гражданина в сфере жизнедеятельности;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интереса не только к географическому, но и к «очеловеченному» — индустриальному, историческо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му, культурологическому пространству;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выработка у учащихся </w:t>
      </w:r>
      <w:proofErr w:type="spellStart"/>
      <w:r w:rsidRPr="0045733F">
        <w:rPr>
          <w:rFonts w:ascii="Times New Roman" w:hAnsi="Times New Roman" w:cs="Times New Roman"/>
          <w:sz w:val="24"/>
          <w:szCs w:val="24"/>
        </w:rPr>
        <w:t>геоэкологически</w:t>
      </w:r>
      <w:proofErr w:type="spellEnd"/>
      <w:r w:rsidRPr="0045733F">
        <w:rPr>
          <w:rFonts w:ascii="Times New Roman" w:hAnsi="Times New Roman" w:cs="Times New Roman"/>
          <w:sz w:val="24"/>
          <w:szCs w:val="24"/>
        </w:rPr>
        <w:t xml:space="preserve"> оправданного поведения в повседневной жизни и формирование нрав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ственно-ценностного отношения к окружающей среде в сво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ей местности, регионе, стране и подготовка к решению раз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ных социально ориентированных задач;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ния образования, развивает социально-ответственное пове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дение в природе и обществе, помогает адаптации к условиям проживания на определенной территории и стимулирует со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циальную активность человека;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развитие пространственного, средового и </w:t>
      </w:r>
      <w:proofErr w:type="spellStart"/>
      <w:r w:rsidRPr="0045733F">
        <w:rPr>
          <w:rFonts w:ascii="Times New Roman" w:hAnsi="Times New Roman" w:cs="Times New Roman"/>
          <w:sz w:val="24"/>
          <w:szCs w:val="24"/>
        </w:rPr>
        <w:t>геоэкологиче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45733F">
        <w:rPr>
          <w:rFonts w:ascii="Times New Roman" w:hAnsi="Times New Roman" w:cs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тине мира как части общей научной картины мира. Осозна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ние пространственно-временного единства и взаимосвязи развития в географической действительности природных, со</w:t>
      </w:r>
      <w:r w:rsidRPr="0045733F">
        <w:rPr>
          <w:rFonts w:ascii="Times New Roman" w:hAnsi="Times New Roman" w:cs="Times New Roman"/>
          <w:sz w:val="24"/>
          <w:szCs w:val="24"/>
        </w:rPr>
        <w:softHyphen/>
      </w:r>
      <w:r w:rsidRPr="0045733F">
        <w:rPr>
          <w:rFonts w:ascii="Times New Roman" w:hAnsi="Times New Roman" w:cs="Times New Roman"/>
          <w:sz w:val="24"/>
          <w:szCs w:val="24"/>
        </w:rPr>
        <w:lastRenderedPageBreak/>
        <w:t>циально-экономических, техногенных процессов и объектов;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понимание того, что судьбы человечества, народов и среды их обитания едины;</w:t>
      </w:r>
    </w:p>
    <w:p w:rsidR="001E0A35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знание каждым человеком закономерностей развития географической оболочки и совершенствование комплексно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го географического мышления и экологически грамотного поведения — важных элементов общей культуры человека;</w:t>
      </w:r>
    </w:p>
    <w:p w:rsidR="0058696B" w:rsidRPr="0045733F" w:rsidRDefault="001E0A35" w:rsidP="0045733F">
      <w:pPr>
        <w:pStyle w:val="3"/>
        <w:numPr>
          <w:ilvl w:val="0"/>
          <w:numId w:val="35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формирование экономической образованности, умения анализировать ситуацию на рынке труда и предпринима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тельской деятельности.</w:t>
      </w:r>
    </w:p>
    <w:p w:rsidR="0098329A" w:rsidRPr="0045733F" w:rsidRDefault="0098329A" w:rsidP="0045733F">
      <w:pPr>
        <w:pStyle w:val="3"/>
        <w:spacing w:before="0" w:line="276" w:lineRule="auto"/>
        <w:ind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573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4573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 деятельности;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 деятельности;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умение создавать,  применять  и  преобразовывать  знаки и символы, модели и схемы для решения учебных и познавательных  задач;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смысловое  чтение;</w:t>
      </w:r>
    </w:p>
    <w:p w:rsidR="0098329A" w:rsidRPr="0045733F" w:rsidRDefault="0098329A" w:rsidP="0045733F">
      <w:pPr>
        <w:pStyle w:val="3"/>
        <w:numPr>
          <w:ilvl w:val="0"/>
          <w:numId w:val="36"/>
        </w:numPr>
        <w:spacing w:before="0" w:line="276" w:lineRule="auto"/>
        <w:ind w:left="284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развитие </w:t>
      </w:r>
      <w:proofErr w:type="spellStart"/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ИКТ-компетенции</w:t>
      </w:r>
      <w:proofErr w:type="spellEnd"/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696B" w:rsidRPr="0045733F" w:rsidRDefault="0058696B" w:rsidP="0045733F">
      <w:pPr>
        <w:autoSpaceDE w:val="0"/>
        <w:autoSpaceDN w:val="0"/>
        <w:adjustRightInd w:val="0"/>
        <w:spacing w:after="0"/>
        <w:ind w:left="42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29A" w:rsidRPr="0045733F" w:rsidRDefault="0098329A" w:rsidP="004573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</w:t>
      </w:r>
      <w:r w:rsidRPr="0045733F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58696B" w:rsidRPr="0045733F" w:rsidRDefault="0058696B" w:rsidP="0045733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 географической  науке, её роли в освоении планеты человеком, о географических знаниях как компоненте научной картины мира, об их необходимости для решения  современных  практических  задач  человечества и своей страны, в том числе задачи охраны окружающей среды и  рационального  природопользования;</w:t>
      </w: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первичных компетенций  использования территориального  подхода  как  основы  географического  </w:t>
      </w:r>
      <w:proofErr w:type="spellStart"/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мышлениядля</w:t>
      </w:r>
      <w:proofErr w:type="spellEnd"/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осознания своего места в целостном, многообразном и быстро изменяющемся мире и адекватной ориентации в нём;</w:t>
      </w: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 освоения,   особенностях   природы,   жизни,   культуры и хозяйственной деятельности  людей,  экологических  проблемах на разных материках и в отдельных странах;</w:t>
      </w: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овладение основами картографической грамотности и использования географической  карты  как  одного  из  «языков» международного  общения;</w:t>
      </w:r>
    </w:p>
    <w:p w:rsidR="0098329A" w:rsidRPr="0045733F" w:rsidRDefault="0098329A" w:rsidP="0045733F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овладение основными навыками нахождения, использования и презен</w:t>
      </w:r>
      <w:r w:rsidR="0058696B" w:rsidRPr="0045733F">
        <w:rPr>
          <w:rFonts w:ascii="Times New Roman" w:eastAsia="Times New Roman" w:hAnsi="Times New Roman" w:cs="Times New Roman"/>
          <w:bCs/>
          <w:sz w:val="24"/>
          <w:szCs w:val="24"/>
        </w:rPr>
        <w:t>тации географической информации.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ученик (выпускник) научится: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«звезда», «планета», «глобус», «градусная сеть», «параллели», «экватор», «полюса Земли», «ось вращения», «меридианы»;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45733F">
        <w:rPr>
          <w:rFonts w:ascii="Times New Roman" w:hAnsi="Times New Roman" w:cs="Times New Roman"/>
          <w:sz w:val="24"/>
          <w:szCs w:val="24"/>
        </w:rPr>
        <w:t>объяснятьзначение</w:t>
      </w:r>
      <w:proofErr w:type="spellEnd"/>
      <w:r w:rsidRPr="0045733F">
        <w:rPr>
          <w:rFonts w:ascii="Times New Roman" w:hAnsi="Times New Roman" w:cs="Times New Roman"/>
          <w:sz w:val="24"/>
          <w:szCs w:val="24"/>
        </w:rPr>
        <w:t xml:space="preserve"> понятий: «литосфера», «горные породы», «полезные ископаемые», «рельеф», «горы», «равнины», «мировой круговорот», «океан», «море», «заливы», «проливы», особенности строения рельефа суши и дна Мирового океана, 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объяснять значение понятий: «путь из варяг в греки», «Великий шелковый путь», «Старый Свет», «Новый Свет», «поморы»;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называть и показывать по карте основные географические объекты;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обозначать на контурной карте географические объекты;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называть методы изучения земных недр и Мирового океана;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приводить примеры основных форм рельефа суши и дна океана;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объяснять: стоит ли землянам бояться астероидов и комет, как возникла Солнечная система, почему Земля- обитае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мая планета, как человек исследует Солнечную систему, чем остров отличается от полуострова, какое значение имеет рельеф для человека, почему существует кругово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рот воды, почему так опасно загрязнение при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роды, каковы масштабы воздействия человека на природу, как делают карты на компьютере;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 Земли;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классифицировать карты по назначению, масштабу и охвату территории</w:t>
      </w:r>
    </w:p>
    <w:p w:rsidR="00FE4CF6" w:rsidRPr="0045733F" w:rsidRDefault="00FE4CF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называть основные способы изучения Земли в прошлом и в настоящее время и наиболее выдающиеся результаты географических открытий и путешествий.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ученик (выпускник)</w:t>
      </w:r>
      <w:r w:rsidRPr="004573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использовать знания о географических явлениях в повседневной жизни для сохранения здоровья и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соблюдениянорм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экологического поведения в быту и окружающей среде;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геоэкологических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 человечества; примеры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практическогоиспользования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географических знаний в различных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областяхдеятельности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98329A" w:rsidRPr="0045733F" w:rsidRDefault="0098329A" w:rsidP="004573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воспринимать и критически оценивать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информациюгеографического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содержания в научно-популярной литературе и СМИ;</w:t>
      </w:r>
    </w:p>
    <w:p w:rsidR="00FE4CF6" w:rsidRPr="0045733F" w:rsidRDefault="0098329A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создавать письменные тексты и устные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сообщенияо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географических явлениях на основе нескольких </w:t>
      </w:r>
      <w:proofErr w:type="spellStart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источниковинформации</w:t>
      </w:r>
      <w:proofErr w:type="spellEnd"/>
      <w:r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, сопровождать выступление презентацией</w:t>
      </w:r>
      <w:r w:rsidR="00CB1564" w:rsidRPr="0045733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определить  расстояние до звезд,  виды звезд,  определить угол падения солнечных лучей и географическую широту точки;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по глобусу;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lastRenderedPageBreak/>
        <w:t xml:space="preserve"> называть (показывать) элементы градусной сети, географические полюса, объяснять их особенности;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находить и называть сходство и различия в изображении элементов градусной сети на глобусе и карте; 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читать план местности и карту, аэрофотоснимки и космические снимки;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работать с компасом, картой;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иллюстрировать их.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 определять горные породы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FE4CF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описывать погоду своей местности;</w:t>
      </w:r>
    </w:p>
    <w:p w:rsidR="00B00306" w:rsidRPr="0045733F" w:rsidRDefault="00B00306" w:rsidP="0045733F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вести простейшие наблюдения элементов погоды; вести полевой дневник, собирать гербарий, вести гидрологические наблюдения.</w:t>
      </w:r>
    </w:p>
    <w:p w:rsidR="00B00306" w:rsidRPr="0045733F" w:rsidRDefault="00B00306" w:rsidP="0045733F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00306" w:rsidRPr="0045733F" w:rsidRDefault="00B00306" w:rsidP="0045733F">
      <w:pPr>
        <w:pStyle w:val="a7"/>
        <w:spacing w:after="21" w:line="276" w:lineRule="auto"/>
        <w:ind w:left="426" w:right="660"/>
        <w:jc w:val="both"/>
        <w:rPr>
          <w:sz w:val="24"/>
          <w:szCs w:val="24"/>
        </w:rPr>
      </w:pPr>
      <w:bookmarkStart w:id="0" w:name="bookmark9"/>
    </w:p>
    <w:p w:rsidR="00B00306" w:rsidRPr="0045733F" w:rsidRDefault="00B00306" w:rsidP="0045733F">
      <w:pPr>
        <w:pStyle w:val="a7"/>
        <w:tabs>
          <w:tab w:val="left" w:pos="735"/>
        </w:tabs>
        <w:spacing w:after="0" w:line="276" w:lineRule="auto"/>
        <w:ind w:right="20"/>
        <w:jc w:val="center"/>
        <w:rPr>
          <w:b/>
          <w:bCs/>
          <w:sz w:val="24"/>
          <w:szCs w:val="24"/>
        </w:rPr>
      </w:pPr>
      <w:r w:rsidRPr="0045733F">
        <w:rPr>
          <w:b/>
          <w:sz w:val="24"/>
          <w:szCs w:val="24"/>
        </w:rPr>
        <w:t xml:space="preserve">Содержание учебного предмета  </w:t>
      </w:r>
      <w:r w:rsidR="00BD4426" w:rsidRPr="0045733F">
        <w:rPr>
          <w:b/>
          <w:sz w:val="24"/>
          <w:szCs w:val="24"/>
        </w:rPr>
        <w:t>( 34 часа)</w:t>
      </w:r>
    </w:p>
    <w:p w:rsidR="005A3484" w:rsidRPr="0045733F" w:rsidRDefault="005A3484" w:rsidP="0045733F">
      <w:pPr>
        <w:pStyle w:val="27"/>
        <w:keepNext/>
        <w:keepLines/>
        <w:spacing w:before="0" w:after="0"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Раздел I. Как устроен наш мир</w:t>
      </w:r>
      <w:bookmarkEnd w:id="0"/>
      <w:r w:rsidR="002C0D20" w:rsidRPr="0045733F">
        <w:rPr>
          <w:rFonts w:ascii="Times New Roman" w:hAnsi="Times New Roman" w:cs="Times New Roman"/>
          <w:sz w:val="24"/>
          <w:szCs w:val="24"/>
        </w:rPr>
        <w:t>- 9 часов.</w:t>
      </w:r>
    </w:p>
    <w:p w:rsidR="005A3484" w:rsidRPr="0045733F" w:rsidRDefault="005A3484" w:rsidP="0045733F">
      <w:pPr>
        <w:pStyle w:val="3"/>
        <w:spacing w:before="0" w:after="49" w:line="276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1. ЗЕМЛЯ ВО ВСЕЛЕННОЙ</w:t>
      </w:r>
      <w:r w:rsidR="002C0D20" w:rsidRPr="0045733F">
        <w:rPr>
          <w:rFonts w:ascii="Times New Roman" w:hAnsi="Times New Roman" w:cs="Times New Roman"/>
          <w:sz w:val="24"/>
          <w:szCs w:val="24"/>
        </w:rPr>
        <w:t xml:space="preserve">- 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5 часов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ется вокруг Солнца? Как устроен наш мир?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Звезды и галактики. Что такое звезда? Как определили расстояния до звезд? Какие бывают звезды? Сколько всего существует звезд?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 xml:space="preserve">Солнечная система. Какие две группы планет выделяют ученые? Стоит ли землянам бояться астероидов и комет? Как возникла Солнечная система? Почему </w:t>
      </w:r>
      <w:proofErr w:type="spellStart"/>
      <w:r w:rsidRPr="0045733F">
        <w:rPr>
          <w:rFonts w:ascii="Times New Roman" w:hAnsi="Times New Roman" w:cs="Times New Roman"/>
          <w:sz w:val="24"/>
          <w:szCs w:val="24"/>
        </w:rPr>
        <w:t>Земля-обитае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мая</w:t>
      </w:r>
      <w:proofErr w:type="spellEnd"/>
      <w:r w:rsidRPr="0045733F">
        <w:rPr>
          <w:rFonts w:ascii="Times New Roman" w:hAnsi="Times New Roman" w:cs="Times New Roman"/>
          <w:sz w:val="24"/>
          <w:szCs w:val="24"/>
        </w:rPr>
        <w:t xml:space="preserve"> планета? Как человек исследует Солнечную систему?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Луна- спутник Земли. Похожа ли Луна на Землю? Поче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му вид Луны на небе меняется? Как Луна влияет на Землю?</w:t>
      </w:r>
    </w:p>
    <w:p w:rsidR="005A3484" w:rsidRPr="0045733F" w:rsidRDefault="005A3484" w:rsidP="0045733F">
      <w:pPr>
        <w:pStyle w:val="3"/>
        <w:spacing w:before="0" w:after="141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Земля — планета Солнечной системы. Почему на Земле происходит смена дня и ночи? Как связаны продолжитель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ность светового дня и смена времен года?</w:t>
      </w:r>
    </w:p>
    <w:p w:rsidR="005A3484" w:rsidRPr="0045733F" w:rsidRDefault="005A3484" w:rsidP="0045733F">
      <w:pPr>
        <w:pStyle w:val="3"/>
        <w:spacing w:before="0" w:after="49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2. ОБЛИК ЗЕМЛИ</w:t>
      </w:r>
      <w:r w:rsidR="002C0D20" w:rsidRPr="0045733F">
        <w:rPr>
          <w:rFonts w:ascii="Times New Roman" w:hAnsi="Times New Roman" w:cs="Times New Roman"/>
          <w:sz w:val="24"/>
          <w:szCs w:val="24"/>
        </w:rPr>
        <w:t>-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Форма и размеры Земли. Глобус - модель Земли. Как из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менялись представления людей о форме Земли? Кто впервые измерил Землю? Что такое глобус?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Параллели и меридианы. Градусная сеть. Зачем на глобус нанесены параллели и меридианы? Чем примечательны не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которые параллели и меридианы Земли?</w:t>
      </w:r>
    </w:p>
    <w:p w:rsidR="005A3484" w:rsidRPr="0045733F" w:rsidRDefault="005A3484" w:rsidP="0045733F">
      <w:pPr>
        <w:pStyle w:val="3"/>
        <w:spacing w:before="0" w:after="258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Урок-практикум. Глобус как источник географической ин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формации. Что изображено на глобусе? Как определить по глобусу расстояния? Как определить по глобусу направле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ния?</w:t>
      </w:r>
    </w:p>
    <w:p w:rsidR="005A3484" w:rsidRPr="0045733F" w:rsidRDefault="005A3484" w:rsidP="0045733F">
      <w:pPr>
        <w:pStyle w:val="27"/>
        <w:keepNext/>
        <w:keepLines/>
        <w:spacing w:before="0" w:after="183" w:line="276" w:lineRule="auto"/>
        <w:ind w:left="142" w:right="-2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45733F">
        <w:rPr>
          <w:rFonts w:ascii="Times New Roman" w:hAnsi="Times New Roman" w:cs="Times New Roman"/>
          <w:sz w:val="24"/>
          <w:szCs w:val="24"/>
        </w:rPr>
        <w:lastRenderedPageBreak/>
        <w:t>Раздел II. Развитие географических знаний о земной поверхности</w:t>
      </w:r>
      <w:bookmarkEnd w:id="1"/>
      <w:r w:rsidR="002C0D20" w:rsidRPr="0045733F">
        <w:rPr>
          <w:rFonts w:ascii="Times New Roman" w:hAnsi="Times New Roman" w:cs="Times New Roman"/>
          <w:sz w:val="24"/>
          <w:szCs w:val="24"/>
        </w:rPr>
        <w:t>-9 часов.</w:t>
      </w:r>
    </w:p>
    <w:p w:rsidR="005A3484" w:rsidRPr="0045733F" w:rsidRDefault="005A3484" w:rsidP="0045733F">
      <w:pPr>
        <w:pStyle w:val="3"/>
        <w:spacing w:before="0" w:after="49" w:line="276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3. ИЗОБРАЖЕНИЕ ЗЕМЛИ</w:t>
      </w:r>
      <w:r w:rsidR="002C0D20" w:rsidRPr="0045733F">
        <w:rPr>
          <w:rFonts w:ascii="Times New Roman" w:hAnsi="Times New Roman" w:cs="Times New Roman"/>
          <w:sz w:val="24"/>
          <w:szCs w:val="24"/>
        </w:rPr>
        <w:t xml:space="preserve">- 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Способы изображения земной поверхности. Как по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казать на листе бумаги большие участки земной поверхно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сти?</w:t>
      </w:r>
    </w:p>
    <w:p w:rsidR="005A3484" w:rsidRPr="0045733F" w:rsidRDefault="005A3484" w:rsidP="0045733F">
      <w:pPr>
        <w:pStyle w:val="3"/>
        <w:spacing w:before="0" w:after="141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История географической карты. Когда появились и каки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ми были первые карты? Как изменялись карты на протя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жении истории человечества? Как делают карты на компью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тере?</w:t>
      </w:r>
    </w:p>
    <w:p w:rsidR="005A3484" w:rsidRPr="0045733F" w:rsidRDefault="005A3484" w:rsidP="0045733F">
      <w:pPr>
        <w:pStyle w:val="3"/>
        <w:spacing w:before="0" w:after="49" w:line="276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4. ИСТОРИЯ ОТКРЫТИЯ И ОСВОЕНИЯ ЗЕМЛИ</w:t>
      </w:r>
      <w:r w:rsidR="002C0D20" w:rsidRPr="0045733F">
        <w:rPr>
          <w:rFonts w:ascii="Times New Roman" w:hAnsi="Times New Roman" w:cs="Times New Roman"/>
          <w:sz w:val="24"/>
          <w:szCs w:val="24"/>
        </w:rPr>
        <w:t xml:space="preserve">- 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7 часов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Географические открытия древности. Какие геогра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фические представления были у древних народов? Куда пу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тешествовали древние народы? Как звали самых известных географов древности?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ставил первое описание Востока?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вым обогнул земной шар?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вого океана?</w:t>
      </w:r>
    </w:p>
    <w:p w:rsidR="005A3484" w:rsidRPr="0045733F" w:rsidRDefault="005A3484" w:rsidP="0045733F">
      <w:pPr>
        <w:pStyle w:val="3"/>
        <w:spacing w:before="0" w:after="493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Урок-практикум. Записки путешественников и литератур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ные произведения как источники географической инфор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мации.</w:t>
      </w:r>
    </w:p>
    <w:p w:rsidR="005A3484" w:rsidRPr="0045733F" w:rsidRDefault="005A3484" w:rsidP="0045733F">
      <w:pPr>
        <w:pStyle w:val="160"/>
        <w:spacing w:before="0" w:after="136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45733F">
        <w:rPr>
          <w:rFonts w:ascii="Times New Roman" w:hAnsi="Times New Roman" w:cs="Times New Roman"/>
          <w:sz w:val="24"/>
          <w:szCs w:val="24"/>
        </w:rPr>
        <w:t>Раздел III. Как устроена наша планета</w:t>
      </w:r>
      <w:bookmarkEnd w:id="2"/>
      <w:r w:rsidR="002C0D20" w:rsidRPr="0045733F">
        <w:rPr>
          <w:rFonts w:ascii="Times New Roman" w:hAnsi="Times New Roman" w:cs="Times New Roman"/>
          <w:sz w:val="24"/>
          <w:szCs w:val="24"/>
        </w:rPr>
        <w:t>- 16 часов</w:t>
      </w:r>
    </w:p>
    <w:p w:rsidR="005A3484" w:rsidRPr="0045733F" w:rsidRDefault="005A3484" w:rsidP="0045733F">
      <w:pPr>
        <w:pStyle w:val="3"/>
        <w:spacing w:before="0" w:after="109" w:line="276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5. ЛИТОСФЕРА</w:t>
      </w:r>
      <w:r w:rsidR="002C0D20" w:rsidRPr="0045733F">
        <w:rPr>
          <w:rFonts w:ascii="Times New Roman" w:hAnsi="Times New Roman" w:cs="Times New Roman"/>
          <w:sz w:val="24"/>
          <w:szCs w:val="24"/>
        </w:rPr>
        <w:t>-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5часов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Внутреннее строение Земли. Каково внутреннее устройство нашей планеты?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Горные породы и их значение для человека. Как образу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ются магматические горные породы? Что происходит с гор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ными породами на поверхности Земли? Как преобразуются горные породы, попадая в недра Земли?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Урок-практикум. Работа с коллекцией горных пород и ми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нералов. Как различаются минералы? Как различаются горные породы? Как и где используют горные породы и ми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нералы?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Рельеф и его значение для человека. Как образуется рельеф Земли? Какое значение имеет рельеф для человека?</w:t>
      </w:r>
    </w:p>
    <w:p w:rsidR="005A3484" w:rsidRPr="0045733F" w:rsidRDefault="005A3484" w:rsidP="0045733F">
      <w:pPr>
        <w:pStyle w:val="3"/>
        <w:spacing w:before="0" w:after="321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Основные формы рельефа Земли. Каковы основные фор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мы рельефа суши? Как происходит переход от материка к океану? Какие формы рельефа есть на океанском дне?</w:t>
      </w:r>
    </w:p>
    <w:p w:rsidR="005A3484" w:rsidRPr="0045733F" w:rsidRDefault="005A3484" w:rsidP="0045733F">
      <w:pPr>
        <w:pStyle w:val="3"/>
        <w:spacing w:before="0" w:after="109" w:line="276" w:lineRule="auto"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6. ГИДРОСФЕРА</w:t>
      </w:r>
      <w:r w:rsidR="002C0D20" w:rsidRPr="0045733F">
        <w:rPr>
          <w:rFonts w:ascii="Times New Roman" w:hAnsi="Times New Roman" w:cs="Times New Roman"/>
          <w:sz w:val="24"/>
          <w:szCs w:val="24"/>
        </w:rPr>
        <w:t>-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3часа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Мировой круговорот воды. Почему на Земле не исто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щаются запасы пресной воды? Почему существует кругово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рот воды?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Мировой океан и его части. Какие бывают моря? Что та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кое заливы и проливы?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Гидросфера- кровеносная система Земли. Какую роль в природе и жизни человека играют реки? Какую роль в при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5A3484" w:rsidRPr="0045733F" w:rsidRDefault="005A3484" w:rsidP="0045733F">
      <w:pPr>
        <w:pStyle w:val="3"/>
        <w:spacing w:before="0" w:after="109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lastRenderedPageBreak/>
        <w:t>ТЕМА 7. АТМОСФЕРА</w:t>
      </w:r>
      <w:r w:rsidR="002C0D20" w:rsidRPr="0045733F">
        <w:rPr>
          <w:rFonts w:ascii="Times New Roman" w:hAnsi="Times New Roman" w:cs="Times New Roman"/>
          <w:sz w:val="24"/>
          <w:szCs w:val="24"/>
        </w:rPr>
        <w:t>-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Атмосфера Земли и ее значение для человека. Чем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мы дышим? Как изменяются свойства воздуха с высотой? Различаются ли свойства воздуха в разных районах земного шара?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Погода. Что такое погода? Почему погода такая разная? Что такое метеорология и как составляются прогнозы пого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ды?</w:t>
      </w:r>
    </w:p>
    <w:p w:rsidR="005A3484" w:rsidRPr="0045733F" w:rsidRDefault="005A3484" w:rsidP="0045733F">
      <w:pPr>
        <w:pStyle w:val="3"/>
        <w:spacing w:before="0" w:after="201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Урок-практикум. Знакомство с метеорологическими прибо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рами и наблюдение за погодой. С помощью каких приборов измеряют значения разных элементов погоды?</w:t>
      </w:r>
    </w:p>
    <w:p w:rsidR="005A3484" w:rsidRPr="0045733F" w:rsidRDefault="005A3484" w:rsidP="0045733F">
      <w:pPr>
        <w:pStyle w:val="3"/>
        <w:spacing w:before="0" w:after="109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8. БИОСФЕРА</w:t>
      </w:r>
      <w:r w:rsidR="002C0D20" w:rsidRPr="0045733F">
        <w:rPr>
          <w:rFonts w:ascii="Times New Roman" w:hAnsi="Times New Roman" w:cs="Times New Roman"/>
          <w:sz w:val="24"/>
          <w:szCs w:val="24"/>
        </w:rPr>
        <w:t xml:space="preserve">- 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3 часа</w:t>
      </w:r>
    </w:p>
    <w:p w:rsidR="005A3484" w:rsidRPr="0045733F" w:rsidRDefault="005A3484" w:rsidP="0045733F">
      <w:pPr>
        <w:pStyle w:val="3"/>
        <w:spacing w:before="0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Биосфера- живая оболочка Земли. Когда и как на планете Земля возникла жизнь? Как связаны все живые ор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ганизмы? Как живые организмы изменяют нашу планету? Что такое биосфера?</w:t>
      </w:r>
    </w:p>
    <w:p w:rsidR="005A3484" w:rsidRPr="0045733F" w:rsidRDefault="005A3484" w:rsidP="0045733F">
      <w:pPr>
        <w:pStyle w:val="3"/>
        <w:spacing w:before="0" w:after="201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Урок-практикум. Экскурсия на природу. Что такое экскур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сия? Что такое фенологические наблюдения? Зачем собира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ют гербарий? Как провести гидрологические наблюдения? Что является итогом экскурсии?</w:t>
      </w:r>
    </w:p>
    <w:p w:rsidR="005A3484" w:rsidRPr="0045733F" w:rsidRDefault="005A3484" w:rsidP="0045733F">
      <w:pPr>
        <w:pStyle w:val="3"/>
        <w:spacing w:before="0" w:after="109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ТЕМА 9. ПРИРОДА И ЧЕЛОВЕК</w:t>
      </w:r>
      <w:r w:rsidR="002C0D20" w:rsidRPr="0045733F">
        <w:rPr>
          <w:rFonts w:ascii="Times New Roman" w:hAnsi="Times New Roman" w:cs="Times New Roman"/>
          <w:sz w:val="24"/>
          <w:szCs w:val="24"/>
        </w:rPr>
        <w:t>-</w:t>
      </w:r>
      <w:r w:rsidR="002C0D20" w:rsidRPr="0045733F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5A3484" w:rsidRPr="0045733F" w:rsidRDefault="005A3484" w:rsidP="0045733F">
      <w:pPr>
        <w:pStyle w:val="3"/>
        <w:spacing w:before="0" w:after="373"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5733F">
        <w:rPr>
          <w:rFonts w:ascii="Times New Roman" w:hAnsi="Times New Roman" w:cs="Times New Roman"/>
          <w:sz w:val="24"/>
          <w:szCs w:val="24"/>
        </w:rPr>
        <w:t>Воздействие человека на природу Земли. Что чело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век берет из природы? Почему так опасно загрязнение при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роды? Каковы масштабы воздействия человека на природу? Почему надо беречь и охранять природу? Как должны стро</w:t>
      </w:r>
      <w:r w:rsidRPr="0045733F">
        <w:rPr>
          <w:rFonts w:ascii="Times New Roman" w:hAnsi="Times New Roman" w:cs="Times New Roman"/>
          <w:sz w:val="24"/>
          <w:szCs w:val="24"/>
        </w:rPr>
        <w:softHyphen/>
        <w:t>иться взаимоотношения человека и природы?</w:t>
      </w:r>
    </w:p>
    <w:p w:rsidR="00430382" w:rsidRPr="0045733F" w:rsidRDefault="00506FBC" w:rsidP="00457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6FBC" w:rsidRPr="0045733F" w:rsidRDefault="00506FBC" w:rsidP="00457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1D" w:rsidRPr="0045733F" w:rsidRDefault="0072251D" w:rsidP="00457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5"/>
        <w:gridCol w:w="5387"/>
        <w:gridCol w:w="1275"/>
        <w:gridCol w:w="1275"/>
      </w:tblGrid>
      <w:tr w:rsidR="00430382" w:rsidRPr="0045733F" w:rsidTr="00430382"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практических работ</w:t>
            </w:r>
          </w:p>
        </w:tc>
      </w:tr>
      <w:tr w:rsidR="00430382" w:rsidRPr="0045733F" w:rsidTr="00430382">
        <w:trPr>
          <w:trHeight w:val="437"/>
        </w:trPr>
        <w:tc>
          <w:tcPr>
            <w:tcW w:w="6204" w:type="dxa"/>
            <w:gridSpan w:val="3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275" w:type="dxa"/>
            <w:shd w:val="clear" w:color="auto" w:fill="auto"/>
          </w:tcPr>
          <w:p w:rsidR="00430382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30382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951" w:rsidRPr="0045733F" w:rsidTr="008F5951">
        <w:trPr>
          <w:trHeight w:val="437"/>
        </w:trPr>
        <w:tc>
          <w:tcPr>
            <w:tcW w:w="802" w:type="dxa"/>
            <w:shd w:val="clear" w:color="auto" w:fill="auto"/>
          </w:tcPr>
          <w:p w:rsidR="008F5951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shd w:val="clear" w:color="auto" w:fill="auto"/>
          </w:tcPr>
          <w:p w:rsidR="008F5951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  Земля во Вселенной</w:t>
            </w:r>
          </w:p>
        </w:tc>
        <w:tc>
          <w:tcPr>
            <w:tcW w:w="1275" w:type="dxa"/>
            <w:shd w:val="clear" w:color="auto" w:fill="auto"/>
          </w:tcPr>
          <w:p w:rsidR="008F5951" w:rsidRPr="004D32FC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F5951" w:rsidRPr="004D32FC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951" w:rsidRPr="0045733F" w:rsidTr="008F5951">
        <w:trPr>
          <w:trHeight w:val="437"/>
        </w:trPr>
        <w:tc>
          <w:tcPr>
            <w:tcW w:w="802" w:type="dxa"/>
            <w:shd w:val="clear" w:color="auto" w:fill="auto"/>
          </w:tcPr>
          <w:p w:rsidR="008F5951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shd w:val="clear" w:color="auto" w:fill="auto"/>
          </w:tcPr>
          <w:p w:rsidR="008F5951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Тема2. Облик Земли</w:t>
            </w:r>
          </w:p>
        </w:tc>
        <w:tc>
          <w:tcPr>
            <w:tcW w:w="1275" w:type="dxa"/>
            <w:shd w:val="clear" w:color="auto" w:fill="auto"/>
          </w:tcPr>
          <w:p w:rsidR="008F5951" w:rsidRPr="004D32FC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F5951" w:rsidRPr="004D32FC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c>
          <w:tcPr>
            <w:tcW w:w="6204" w:type="dxa"/>
            <w:gridSpan w:val="3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Развитие географических знаний о земной поверхности.</w:t>
            </w:r>
          </w:p>
        </w:tc>
        <w:tc>
          <w:tcPr>
            <w:tcW w:w="1275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30382" w:rsidRPr="0045733F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382" w:rsidRPr="0045733F" w:rsidTr="00430382">
        <w:trPr>
          <w:trHeight w:val="891"/>
        </w:trPr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pStyle w:val="3"/>
              <w:spacing w:before="0" w:after="493" w:line="276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История открытия и освоения Земли.</w:t>
            </w: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30382" w:rsidRPr="004D32FC" w:rsidRDefault="008F5951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c>
          <w:tcPr>
            <w:tcW w:w="6204" w:type="dxa"/>
            <w:gridSpan w:val="3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Как устроена наша планета</w:t>
            </w:r>
          </w:p>
        </w:tc>
        <w:tc>
          <w:tcPr>
            <w:tcW w:w="1275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30382" w:rsidRPr="0045733F" w:rsidRDefault="004D32FC" w:rsidP="008F595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30382" w:rsidRPr="0045733F" w:rsidTr="00430382"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Литосфера.</w:t>
            </w:r>
          </w:p>
          <w:p w:rsidR="00430382" w:rsidRPr="0045733F" w:rsidRDefault="00430382" w:rsidP="008F5951">
            <w:pPr>
              <w:pStyle w:val="3"/>
              <w:spacing w:before="0" w:line="276" w:lineRule="auto"/>
              <w:ind w:right="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30382" w:rsidRPr="004D32FC" w:rsidRDefault="004D32FC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Гидросфера</w:t>
            </w: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382" w:rsidRPr="0045733F" w:rsidTr="00430382"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Атмосфера.</w:t>
            </w:r>
          </w:p>
          <w:p w:rsidR="00430382" w:rsidRPr="0045733F" w:rsidRDefault="00430382" w:rsidP="008F5951">
            <w:pPr>
              <w:pStyle w:val="3"/>
              <w:spacing w:before="0" w:after="201" w:line="276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0382" w:rsidRPr="004D32FC" w:rsidRDefault="004D32FC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rPr>
          <w:trHeight w:val="688"/>
        </w:trPr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Биосфера.</w:t>
            </w:r>
          </w:p>
          <w:p w:rsidR="00430382" w:rsidRPr="0045733F" w:rsidRDefault="00430382" w:rsidP="008F5951">
            <w:pPr>
              <w:pStyle w:val="3"/>
              <w:spacing w:before="0" w:after="201" w:line="276" w:lineRule="auto"/>
              <w:ind w:right="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30382" w:rsidRPr="004D32FC" w:rsidRDefault="004D32FC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382" w:rsidRPr="0045733F" w:rsidTr="00430382">
        <w:trPr>
          <w:trHeight w:val="286"/>
        </w:trPr>
        <w:tc>
          <w:tcPr>
            <w:tcW w:w="817" w:type="dxa"/>
            <w:gridSpan w:val="2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Природа и человек. Итоговое тестирование по курсу.</w:t>
            </w:r>
          </w:p>
        </w:tc>
        <w:tc>
          <w:tcPr>
            <w:tcW w:w="1275" w:type="dxa"/>
            <w:shd w:val="clear" w:color="auto" w:fill="auto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30382" w:rsidRPr="004D32FC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382" w:rsidRPr="0045733F" w:rsidTr="00430382">
        <w:trPr>
          <w:trHeight w:val="369"/>
        </w:trPr>
        <w:tc>
          <w:tcPr>
            <w:tcW w:w="6204" w:type="dxa"/>
            <w:gridSpan w:val="3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30382" w:rsidRPr="0045733F" w:rsidRDefault="00430382" w:rsidP="008F595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FA7" w:rsidRPr="0045733F" w:rsidRDefault="00B95FA7" w:rsidP="0045733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51" w:rsidRDefault="008F5951" w:rsidP="00457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BA" w:rsidRPr="0045733F" w:rsidRDefault="00891BBA" w:rsidP="00457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91BBA" w:rsidRPr="0045733F" w:rsidRDefault="00891BBA" w:rsidP="00457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BA" w:rsidRPr="0045733F" w:rsidRDefault="00891BBA" w:rsidP="004573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884" w:rsidRPr="0045733F" w:rsidRDefault="008C5884" w:rsidP="004573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5586"/>
        <w:gridCol w:w="1701"/>
        <w:gridCol w:w="1843"/>
      </w:tblGrid>
      <w:tr w:rsidR="00891BBA" w:rsidRPr="0045733F" w:rsidTr="001E0A35">
        <w:trPr>
          <w:trHeight w:val="263"/>
        </w:trPr>
        <w:tc>
          <w:tcPr>
            <w:tcW w:w="1043" w:type="dxa"/>
            <w:vMerge w:val="restart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5586" w:type="dxa"/>
            <w:vMerge w:val="restart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2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дано 5 А</w:t>
            </w:r>
            <w:r w:rsidR="00993EDA" w:rsidRPr="0045733F">
              <w:rPr>
                <w:rFonts w:ascii="Times New Roman" w:hAnsi="Times New Roman" w:cs="Times New Roman"/>
                <w:sz w:val="24"/>
                <w:szCs w:val="24"/>
              </w:rPr>
              <w:t>БВГДЕЖИК</w:t>
            </w:r>
          </w:p>
        </w:tc>
      </w:tr>
      <w:tr w:rsidR="00891BBA" w:rsidRPr="0045733F" w:rsidTr="001E0A35">
        <w:trPr>
          <w:trHeight w:val="395"/>
        </w:trPr>
        <w:tc>
          <w:tcPr>
            <w:tcW w:w="1043" w:type="dxa"/>
            <w:vMerge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91BBA" w:rsidRPr="0045733F" w:rsidTr="001E0A35">
        <w:trPr>
          <w:trHeight w:val="269"/>
        </w:trPr>
        <w:tc>
          <w:tcPr>
            <w:tcW w:w="10173" w:type="dxa"/>
            <w:gridSpan w:val="4"/>
          </w:tcPr>
          <w:p w:rsidR="00891BBA" w:rsidRPr="0045733F" w:rsidRDefault="00891BBA" w:rsidP="004573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Как устроен наш мир</w:t>
            </w:r>
            <w:r w:rsidRPr="0045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(9час.)</w:t>
            </w:r>
          </w:p>
        </w:tc>
      </w:tr>
      <w:tr w:rsidR="00891BBA" w:rsidRPr="0045733F" w:rsidTr="001E0A35">
        <w:trPr>
          <w:trHeight w:val="543"/>
        </w:trPr>
        <w:tc>
          <w:tcPr>
            <w:tcW w:w="1043" w:type="dxa"/>
          </w:tcPr>
          <w:p w:rsidR="00891BBA" w:rsidRPr="0045733F" w:rsidRDefault="00891BBA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</w:tcPr>
          <w:p w:rsidR="00891BBA" w:rsidRPr="0045733F" w:rsidRDefault="008C5884" w:rsidP="0045733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об устройстве мира.  </w:t>
            </w:r>
          </w:p>
        </w:tc>
        <w:tc>
          <w:tcPr>
            <w:tcW w:w="1701" w:type="dxa"/>
          </w:tcPr>
          <w:p w:rsidR="00891BBA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2-06.09</w:t>
            </w:r>
          </w:p>
        </w:tc>
        <w:tc>
          <w:tcPr>
            <w:tcW w:w="1843" w:type="dxa"/>
          </w:tcPr>
          <w:p w:rsidR="00891BBA" w:rsidRPr="0045733F" w:rsidRDefault="00891BBA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CC49FC">
        <w:trPr>
          <w:trHeight w:val="353"/>
        </w:trPr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Звезды и галактики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9-13.09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16.-20.09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Луна-спутник Земл</w:t>
            </w: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Облик земного шара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Форма и размеры Земли. Глобус – модель земли.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Параллели и меридианы. Градусная сеть</w:t>
            </w:r>
          </w:p>
          <w:p w:rsidR="00057270" w:rsidRPr="0045733F" w:rsidRDefault="00057270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270" w:rsidRPr="00CE2A7D" w:rsidRDefault="00057270" w:rsidP="000572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pStyle w:val="3"/>
              <w:spacing w:before="0" w:after="258" w:line="276" w:lineRule="auto"/>
              <w:ind w:right="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– практикум 1. 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t>Глобус как источник географической ин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формации. Что изображено на глобусе? Как определить по глобусу расстояния? Как определить по глобусу направле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ния?</w:t>
            </w:r>
          </w:p>
        </w:tc>
        <w:tc>
          <w:tcPr>
            <w:tcW w:w="1701" w:type="dxa"/>
          </w:tcPr>
          <w:p w:rsidR="00057270" w:rsidRPr="00836927" w:rsidRDefault="00057270" w:rsidP="000572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4-08.11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173" w:type="dxa"/>
            <w:gridSpan w:val="4"/>
          </w:tcPr>
          <w:p w:rsidR="00057270" w:rsidRPr="0045733F" w:rsidRDefault="00057270" w:rsidP="0045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Развитие географических знаний о земной поверхности  </w:t>
            </w:r>
            <w:r w:rsidRPr="004573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5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)</w:t>
            </w: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земной поверхности.</w:t>
            </w:r>
          </w:p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270" w:rsidRPr="00CE2A7D" w:rsidRDefault="00057270" w:rsidP="0005727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географической карты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18- 22.11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открытия древности. 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открытия  Средневековья. 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2- 6.12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</w:t>
            </w:r>
            <w:proofErr w:type="spellStart"/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географическиеоткрытия</w:t>
            </w:r>
            <w:proofErr w:type="spellEnd"/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9-13.12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Южной Земли.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океана и внутренних частей материка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23 -27.12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Урок-практикум. </w:t>
            </w:r>
            <w:r w:rsidRPr="004573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Практическая работа 2.  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t>Записки путешественников и литератур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ные произведения как источники географической 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мации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13-17.01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«Развитие географических знаний о земной поверхности»</w:t>
            </w:r>
          </w:p>
        </w:tc>
        <w:tc>
          <w:tcPr>
            <w:tcW w:w="1701" w:type="dxa"/>
          </w:tcPr>
          <w:p w:rsidR="00057270" w:rsidRPr="00CE2A7D" w:rsidRDefault="00057270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20-24.01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173" w:type="dxa"/>
            <w:gridSpan w:val="4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5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устроена наша планета  (16 час.)</w:t>
            </w: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autoSpaceDE w:val="0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Горные породы и их значение для человека.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pStyle w:val="3"/>
              <w:spacing w:before="0" w:line="276" w:lineRule="auto"/>
              <w:ind w:right="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 xml:space="preserve">Урок  - </w:t>
            </w: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практикум. </w:t>
            </w:r>
            <w:r w:rsidRPr="004573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Практическая работа 3. 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коллекцией горных пород и ми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нералов. Как различаются минералы? Как различаются горные породы? Как и где используют горные породы и ми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нералы?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Рельеф, его значение для человека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 Земли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24-28.02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Мировой круговорот воды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2-6.03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 и его части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9-13.03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 -кровеносная система Земли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Земли и её значение для человека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30.03-3.04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pStyle w:val="3"/>
              <w:spacing w:before="0" w:after="201" w:line="276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Урок-практикум. Знакомство с метеорологическими приборами и наблюдения за погодой.</w:t>
            </w:r>
            <w:r w:rsidRPr="004573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Практическая работа 4.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метеорологическими прибо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рами и наблюдение за погодой. С помощью каких приборов измеряют значения разных элементов погоды</w:t>
            </w: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pStyle w:val="3"/>
              <w:spacing w:before="0" w:after="201" w:line="276" w:lineRule="auto"/>
              <w:ind w:right="20" w:firstLine="2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Урок-практикум. Экскурсия в природу. 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5. Экскурсия на природу. Что такое экскур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сия? Что такое фенологические наблюдения? Зачем собира</w:t>
            </w:r>
            <w:r w:rsidRPr="0045733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ют гербарий? Как провести гидрологические наблюдения? Что является итогом экскурсии?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27.04- 30.04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«Как устроена наша планета»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4-8.05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D" w:rsidRPr="0045733F" w:rsidTr="001E0A35">
        <w:tc>
          <w:tcPr>
            <w:tcW w:w="1043" w:type="dxa"/>
          </w:tcPr>
          <w:p w:rsidR="00A54ABD" w:rsidRPr="0045733F" w:rsidRDefault="00A54ABD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6" w:type="dxa"/>
          </w:tcPr>
          <w:p w:rsidR="00A54ABD" w:rsidRPr="0045733F" w:rsidRDefault="00A54ABD" w:rsidP="00457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человека на природу Земли.</w:t>
            </w:r>
          </w:p>
        </w:tc>
        <w:tc>
          <w:tcPr>
            <w:tcW w:w="1701" w:type="dxa"/>
          </w:tcPr>
          <w:p w:rsidR="00A54ABD" w:rsidRPr="00CE2A7D" w:rsidRDefault="00A54ABD" w:rsidP="004303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11-15.05</w:t>
            </w:r>
          </w:p>
        </w:tc>
        <w:tc>
          <w:tcPr>
            <w:tcW w:w="1843" w:type="dxa"/>
          </w:tcPr>
          <w:p w:rsidR="00A54ABD" w:rsidRPr="0045733F" w:rsidRDefault="00A54ABD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0" w:rsidRPr="0045733F" w:rsidTr="001E0A35">
        <w:tc>
          <w:tcPr>
            <w:tcW w:w="1043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6" w:type="dxa"/>
          </w:tcPr>
          <w:p w:rsidR="00057270" w:rsidRPr="0045733F" w:rsidRDefault="00057270" w:rsidP="004573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по курсу</w:t>
            </w:r>
          </w:p>
        </w:tc>
        <w:tc>
          <w:tcPr>
            <w:tcW w:w="1701" w:type="dxa"/>
          </w:tcPr>
          <w:p w:rsidR="00057270" w:rsidRPr="00CE2A7D" w:rsidRDefault="00A54ABD" w:rsidP="00057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18-23.05</w:t>
            </w:r>
          </w:p>
        </w:tc>
        <w:tc>
          <w:tcPr>
            <w:tcW w:w="1843" w:type="dxa"/>
          </w:tcPr>
          <w:p w:rsidR="00057270" w:rsidRPr="0045733F" w:rsidRDefault="00057270" w:rsidP="0045733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0AA" w:rsidRPr="0045733F" w:rsidRDefault="004170AA" w:rsidP="0045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0AA" w:rsidRPr="0045733F" w:rsidRDefault="004170AA" w:rsidP="004573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7C" w:rsidRPr="0045733F" w:rsidRDefault="003A18C9" w:rsidP="00457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3F">
        <w:rPr>
          <w:rFonts w:ascii="Times New Roman" w:hAnsi="Times New Roman" w:cs="Times New Roman"/>
          <w:b/>
          <w:sz w:val="24"/>
          <w:szCs w:val="24"/>
        </w:rPr>
        <w:t>Методическое и м</w:t>
      </w:r>
      <w:r w:rsidR="00C2567C" w:rsidRPr="0045733F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</w:p>
    <w:p w:rsidR="00C2567C" w:rsidRPr="0045733F" w:rsidRDefault="00C2567C" w:rsidP="0045733F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5733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Основная литература</w:t>
      </w:r>
      <w:r w:rsidRPr="0045733F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1.Учебник  География. Землеведение.5-6 классы. Авторы О.А. Климанова. В.В.Климанов</w:t>
      </w:r>
      <w:r w:rsidR="00DB04AC" w:rsidRPr="0045733F">
        <w:rPr>
          <w:rFonts w:ascii="Times New Roman" w:hAnsi="Times New Roman"/>
          <w:sz w:val="24"/>
          <w:szCs w:val="24"/>
        </w:rPr>
        <w:t>, Э.В.Ким.  изд. М., Дрофа, 2019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2.Атлас География 5 класс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lastRenderedPageBreak/>
        <w:t>3.Контурные карты География 5 класс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733F">
        <w:rPr>
          <w:rFonts w:ascii="Times New Roman" w:hAnsi="Times New Roman"/>
          <w:b/>
          <w:sz w:val="24"/>
          <w:szCs w:val="24"/>
          <w:u w:val="single"/>
        </w:rPr>
        <w:t>Оборудование и приборы</w:t>
      </w:r>
      <w:r w:rsidRPr="0045733F">
        <w:rPr>
          <w:rFonts w:ascii="Times New Roman" w:hAnsi="Times New Roman"/>
          <w:sz w:val="24"/>
          <w:szCs w:val="24"/>
          <w:u w:val="single"/>
        </w:rPr>
        <w:t>: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2. Глобусы.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3. Компасы.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5. Ком</w:t>
      </w:r>
      <w:r w:rsidR="00DB04AC" w:rsidRPr="0045733F">
        <w:rPr>
          <w:rFonts w:ascii="Times New Roman" w:hAnsi="Times New Roman"/>
          <w:sz w:val="24"/>
          <w:szCs w:val="24"/>
        </w:rPr>
        <w:t>плект настенных  карт по курсу 5</w:t>
      </w:r>
      <w:r w:rsidRPr="0045733F">
        <w:rPr>
          <w:rFonts w:ascii="Times New Roman" w:hAnsi="Times New Roman"/>
          <w:sz w:val="24"/>
          <w:szCs w:val="24"/>
        </w:rPr>
        <w:t xml:space="preserve"> класса.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6. Комплект портретов выдающихся географов и путешественников.</w:t>
      </w:r>
    </w:p>
    <w:p w:rsidR="00C2567C" w:rsidRPr="0045733F" w:rsidRDefault="00C2567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7. Комплек</w:t>
      </w:r>
      <w:r w:rsidR="00DB04AC" w:rsidRPr="0045733F">
        <w:rPr>
          <w:rFonts w:ascii="Times New Roman" w:hAnsi="Times New Roman"/>
          <w:sz w:val="24"/>
          <w:szCs w:val="24"/>
        </w:rPr>
        <w:t>т тематических таблиц по курсу 5</w:t>
      </w:r>
      <w:r w:rsidRPr="0045733F">
        <w:rPr>
          <w:rFonts w:ascii="Times New Roman" w:hAnsi="Times New Roman"/>
          <w:sz w:val="24"/>
          <w:szCs w:val="24"/>
        </w:rPr>
        <w:t xml:space="preserve"> класса.</w:t>
      </w:r>
    </w:p>
    <w:p w:rsidR="00891BBA" w:rsidRPr="0045733F" w:rsidRDefault="00DB04AC" w:rsidP="004573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733F">
        <w:rPr>
          <w:rFonts w:ascii="Times New Roman" w:hAnsi="Times New Roman"/>
          <w:sz w:val="24"/>
          <w:szCs w:val="24"/>
        </w:rPr>
        <w:t>8.Электронные носители -  5-6</w:t>
      </w:r>
      <w:r w:rsidR="00C2567C" w:rsidRPr="0045733F">
        <w:rPr>
          <w:rFonts w:ascii="Times New Roman" w:hAnsi="Times New Roman"/>
          <w:sz w:val="24"/>
          <w:szCs w:val="24"/>
        </w:rPr>
        <w:t xml:space="preserve"> класс</w:t>
      </w:r>
      <w:r w:rsidRPr="0045733F">
        <w:rPr>
          <w:rFonts w:ascii="Times New Roman" w:hAnsi="Times New Roman"/>
          <w:sz w:val="24"/>
          <w:szCs w:val="24"/>
        </w:rPr>
        <w:t>.</w:t>
      </w:r>
      <w:r w:rsidR="00C2567C" w:rsidRPr="0045733F">
        <w:rPr>
          <w:rFonts w:ascii="Times New Roman" w:hAnsi="Times New Roman"/>
          <w:sz w:val="24"/>
          <w:szCs w:val="24"/>
        </w:rPr>
        <w:t xml:space="preserve"> Уроки географии </w:t>
      </w:r>
    </w:p>
    <w:sectPr w:rsidR="00891BBA" w:rsidRPr="0045733F" w:rsidSect="003357DC">
      <w:footerReference w:type="default" r:id="rId10"/>
      <w:pgSz w:w="11906" w:h="16838"/>
      <w:pgMar w:top="851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A2" w:rsidRDefault="00FD76A2" w:rsidP="00B31A5C">
      <w:pPr>
        <w:spacing w:after="0" w:line="240" w:lineRule="auto"/>
      </w:pPr>
      <w:r>
        <w:separator/>
      </w:r>
    </w:p>
  </w:endnote>
  <w:endnote w:type="continuationSeparator" w:id="1">
    <w:p w:rsidR="00FD76A2" w:rsidRDefault="00FD76A2" w:rsidP="00B3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A2" w:rsidRDefault="00FD76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A2" w:rsidRDefault="00FD76A2" w:rsidP="00B31A5C">
      <w:pPr>
        <w:spacing w:after="0" w:line="240" w:lineRule="auto"/>
      </w:pPr>
      <w:r>
        <w:separator/>
      </w:r>
    </w:p>
  </w:footnote>
  <w:footnote w:type="continuationSeparator" w:id="1">
    <w:p w:rsidR="00FD76A2" w:rsidRDefault="00FD76A2" w:rsidP="00B3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D0"/>
    <w:multiLevelType w:val="hybridMultilevel"/>
    <w:tmpl w:val="0D108442"/>
    <w:lvl w:ilvl="0" w:tplc="04884C9A">
      <w:start w:val="1"/>
      <w:numFmt w:val="decimal"/>
      <w:lvlText w:val="%1."/>
      <w:lvlJc w:val="left"/>
      <w:pPr>
        <w:ind w:left="925" w:hanging="645"/>
      </w:pPr>
      <w:rPr>
        <w:rFonts w:cs="Bookman Old Style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6EA6F9A"/>
    <w:multiLevelType w:val="hybridMultilevel"/>
    <w:tmpl w:val="4176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E00583A"/>
    <w:multiLevelType w:val="hybridMultilevel"/>
    <w:tmpl w:val="6A62BE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7A014C3"/>
    <w:multiLevelType w:val="hybridMultilevel"/>
    <w:tmpl w:val="FED60C34"/>
    <w:lvl w:ilvl="0" w:tplc="216804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418"/>
    <w:multiLevelType w:val="hybridMultilevel"/>
    <w:tmpl w:val="63D8D17C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BB1407"/>
    <w:multiLevelType w:val="hybridMultilevel"/>
    <w:tmpl w:val="E78A2F9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2C6F"/>
    <w:multiLevelType w:val="hybridMultilevel"/>
    <w:tmpl w:val="262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769E7"/>
    <w:multiLevelType w:val="hybridMultilevel"/>
    <w:tmpl w:val="10D4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6185"/>
    <w:multiLevelType w:val="hybridMultilevel"/>
    <w:tmpl w:val="D45A22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7216A7"/>
    <w:multiLevelType w:val="hybridMultilevel"/>
    <w:tmpl w:val="8DC06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059B7"/>
    <w:multiLevelType w:val="hybridMultilevel"/>
    <w:tmpl w:val="296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72C21"/>
    <w:multiLevelType w:val="hybridMultilevel"/>
    <w:tmpl w:val="708C0530"/>
    <w:lvl w:ilvl="0" w:tplc="C91484E2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E3E34"/>
    <w:multiLevelType w:val="multilevel"/>
    <w:tmpl w:val="37EE2B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7377D"/>
    <w:multiLevelType w:val="hybridMultilevel"/>
    <w:tmpl w:val="CBB4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E2FA8"/>
    <w:multiLevelType w:val="hybridMultilevel"/>
    <w:tmpl w:val="5ACEF07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34"/>
  </w:num>
  <w:num w:numId="5">
    <w:abstractNumId w:val="1"/>
  </w:num>
  <w:num w:numId="6">
    <w:abstractNumId w:val="25"/>
  </w:num>
  <w:num w:numId="7">
    <w:abstractNumId w:val="18"/>
  </w:num>
  <w:num w:numId="8">
    <w:abstractNumId w:val="14"/>
  </w:num>
  <w:num w:numId="9">
    <w:abstractNumId w:val="29"/>
  </w:num>
  <w:num w:numId="10">
    <w:abstractNumId w:val="13"/>
  </w:num>
  <w:num w:numId="11">
    <w:abstractNumId w:val="27"/>
  </w:num>
  <w:num w:numId="12">
    <w:abstractNumId w:val="21"/>
  </w:num>
  <w:num w:numId="13">
    <w:abstractNumId w:val="7"/>
  </w:num>
  <w:num w:numId="14">
    <w:abstractNumId w:val="24"/>
  </w:num>
  <w:num w:numId="15">
    <w:abstractNumId w:val="4"/>
  </w:num>
  <w:num w:numId="16">
    <w:abstractNumId w:val="2"/>
  </w:num>
  <w:num w:numId="17">
    <w:abstractNumId w:val="19"/>
  </w:num>
  <w:num w:numId="18">
    <w:abstractNumId w:val="36"/>
  </w:num>
  <w:num w:numId="19">
    <w:abstractNumId w:val="30"/>
  </w:num>
  <w:num w:numId="20">
    <w:abstractNumId w:val="17"/>
  </w:num>
  <w:num w:numId="21">
    <w:abstractNumId w:val="33"/>
  </w:num>
  <w:num w:numId="22">
    <w:abstractNumId w:val="31"/>
  </w:num>
  <w:num w:numId="23">
    <w:abstractNumId w:val="12"/>
  </w:num>
  <w:num w:numId="24">
    <w:abstractNumId w:val="23"/>
  </w:num>
  <w:num w:numId="25">
    <w:abstractNumId w:val="2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6"/>
  </w:num>
  <w:num w:numId="31">
    <w:abstractNumId w:val="10"/>
  </w:num>
  <w:num w:numId="32">
    <w:abstractNumId w:val="20"/>
  </w:num>
  <w:num w:numId="33">
    <w:abstractNumId w:val="0"/>
  </w:num>
  <w:num w:numId="34">
    <w:abstractNumId w:val="35"/>
  </w:num>
  <w:num w:numId="35">
    <w:abstractNumId w:val="32"/>
  </w:num>
  <w:num w:numId="36">
    <w:abstractNumId w:val="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C9E"/>
    <w:rsid w:val="00057270"/>
    <w:rsid w:val="00060E5F"/>
    <w:rsid w:val="0006115C"/>
    <w:rsid w:val="000725C7"/>
    <w:rsid w:val="000A3945"/>
    <w:rsid w:val="000F1F91"/>
    <w:rsid w:val="00130E22"/>
    <w:rsid w:val="001B13D2"/>
    <w:rsid w:val="001C49CC"/>
    <w:rsid w:val="001E0A35"/>
    <w:rsid w:val="00217530"/>
    <w:rsid w:val="00224AB2"/>
    <w:rsid w:val="00252E76"/>
    <w:rsid w:val="00260F11"/>
    <w:rsid w:val="002849F2"/>
    <w:rsid w:val="00296168"/>
    <w:rsid w:val="002B4F06"/>
    <w:rsid w:val="002C0D20"/>
    <w:rsid w:val="003357DC"/>
    <w:rsid w:val="0036647E"/>
    <w:rsid w:val="003A18C9"/>
    <w:rsid w:val="003C29E0"/>
    <w:rsid w:val="003E0995"/>
    <w:rsid w:val="004170AA"/>
    <w:rsid w:val="00430382"/>
    <w:rsid w:val="0045733F"/>
    <w:rsid w:val="00475CB3"/>
    <w:rsid w:val="004D32FC"/>
    <w:rsid w:val="004F21BC"/>
    <w:rsid w:val="00506FBC"/>
    <w:rsid w:val="00533BA7"/>
    <w:rsid w:val="0058696B"/>
    <w:rsid w:val="005A3484"/>
    <w:rsid w:val="005B67B2"/>
    <w:rsid w:val="005E7812"/>
    <w:rsid w:val="00613612"/>
    <w:rsid w:val="006C66A2"/>
    <w:rsid w:val="006F391F"/>
    <w:rsid w:val="006F5A09"/>
    <w:rsid w:val="0072251D"/>
    <w:rsid w:val="0075121F"/>
    <w:rsid w:val="00753BC5"/>
    <w:rsid w:val="00771C0C"/>
    <w:rsid w:val="00783EE2"/>
    <w:rsid w:val="007B6368"/>
    <w:rsid w:val="007D7B90"/>
    <w:rsid w:val="008302AE"/>
    <w:rsid w:val="00857509"/>
    <w:rsid w:val="00891BBA"/>
    <w:rsid w:val="008B4A30"/>
    <w:rsid w:val="008C381F"/>
    <w:rsid w:val="008C5884"/>
    <w:rsid w:val="008E1B9B"/>
    <w:rsid w:val="008F5951"/>
    <w:rsid w:val="0092640E"/>
    <w:rsid w:val="009320CC"/>
    <w:rsid w:val="00976EFD"/>
    <w:rsid w:val="0098329A"/>
    <w:rsid w:val="00993EDA"/>
    <w:rsid w:val="009A2BED"/>
    <w:rsid w:val="00A54ABD"/>
    <w:rsid w:val="00A63604"/>
    <w:rsid w:val="00AF20D6"/>
    <w:rsid w:val="00B00306"/>
    <w:rsid w:val="00B047A7"/>
    <w:rsid w:val="00B31A5C"/>
    <w:rsid w:val="00B7765B"/>
    <w:rsid w:val="00B95FA7"/>
    <w:rsid w:val="00BA30DE"/>
    <w:rsid w:val="00BD4426"/>
    <w:rsid w:val="00BE189B"/>
    <w:rsid w:val="00BF6120"/>
    <w:rsid w:val="00C2567C"/>
    <w:rsid w:val="00C575EE"/>
    <w:rsid w:val="00C65B2B"/>
    <w:rsid w:val="00C6627E"/>
    <w:rsid w:val="00C73B4A"/>
    <w:rsid w:val="00C75C47"/>
    <w:rsid w:val="00C90C9E"/>
    <w:rsid w:val="00C97216"/>
    <w:rsid w:val="00CB1564"/>
    <w:rsid w:val="00CB3E51"/>
    <w:rsid w:val="00CC49FC"/>
    <w:rsid w:val="00D373ED"/>
    <w:rsid w:val="00D64FDE"/>
    <w:rsid w:val="00D97690"/>
    <w:rsid w:val="00DB04AC"/>
    <w:rsid w:val="00E06C9C"/>
    <w:rsid w:val="00E710BB"/>
    <w:rsid w:val="00E900A0"/>
    <w:rsid w:val="00E93560"/>
    <w:rsid w:val="00EA2AC8"/>
    <w:rsid w:val="00EF7E9B"/>
    <w:rsid w:val="00F977B0"/>
    <w:rsid w:val="00FA59B1"/>
    <w:rsid w:val="00FD76A2"/>
    <w:rsid w:val="00FE4CF6"/>
    <w:rsid w:val="00FF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9E"/>
    <w:pPr>
      <w:spacing w:after="200"/>
    </w:pPr>
  </w:style>
  <w:style w:type="paragraph" w:styleId="1">
    <w:name w:val="heading 1"/>
    <w:basedOn w:val="a"/>
    <w:next w:val="a"/>
    <w:link w:val="10"/>
    <w:qFormat/>
    <w:rsid w:val="00B95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F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D97690"/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D97690"/>
    <w:pPr>
      <w:widowControl w:val="0"/>
      <w:spacing w:after="0" w:line="3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3">
    <w:name w:val="No Spacing"/>
    <w:qFormat/>
    <w:rsid w:val="00D97690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B7765B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765B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11">
    <w:name w:val="Основной текст + Полужирный1"/>
    <w:uiPriority w:val="99"/>
    <w:rsid w:val="00B7765B"/>
    <w:rPr>
      <w:rFonts w:ascii="Times New Roman" w:hAnsi="Times New Roman"/>
      <w:b/>
      <w:sz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765B"/>
    <w:rPr>
      <w:rFonts w:ascii="Times New Roman" w:hAnsi="Times New Roman" w:cs="Times New Roman"/>
      <w:i/>
      <w:iCs/>
      <w:sz w:val="23"/>
      <w:szCs w:val="23"/>
    </w:rPr>
  </w:style>
  <w:style w:type="character" w:customStyle="1" w:styleId="a6">
    <w:name w:val="Основной текст + Полужирный"/>
    <w:basedOn w:val="11"/>
    <w:uiPriority w:val="99"/>
    <w:rsid w:val="00B7765B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7">
    <w:name w:val="Body Text"/>
    <w:basedOn w:val="a"/>
    <w:link w:val="a8"/>
    <w:uiPriority w:val="99"/>
    <w:rsid w:val="00B7765B"/>
    <w:pPr>
      <w:widowControl w:val="0"/>
      <w:spacing w:after="2640" w:line="371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7765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7765B"/>
    <w:pPr>
      <w:widowControl w:val="0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2">
    <w:name w:val="Заголовок №1_"/>
    <w:basedOn w:val="a0"/>
    <w:link w:val="13"/>
    <w:uiPriority w:val="99"/>
    <w:locked/>
    <w:rsid w:val="00FA59B1"/>
    <w:rPr>
      <w:rFonts w:ascii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FA59B1"/>
    <w:pPr>
      <w:widowControl w:val="0"/>
      <w:spacing w:before="240" w:after="30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475C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Normal (Web)"/>
    <w:basedOn w:val="a"/>
    <w:link w:val="ab"/>
    <w:rsid w:val="00B95FA7"/>
    <w:pPr>
      <w:spacing w:before="100" w:beforeAutospacing="1" w:after="100" w:afterAutospacing="1" w:line="240" w:lineRule="auto"/>
    </w:pPr>
    <w:rPr>
      <w:rFonts w:ascii="Arial" w:eastAsia="Times New Roman" w:hAnsi="Arial" w:cs="Times New Roman"/>
      <w:color w:val="77787B"/>
      <w:sz w:val="18"/>
      <w:szCs w:val="18"/>
    </w:rPr>
  </w:style>
  <w:style w:type="paragraph" w:customStyle="1" w:styleId="western">
    <w:name w:val="western"/>
    <w:basedOn w:val="a"/>
    <w:rsid w:val="00B95FA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B95FA7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B95FA7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rsid w:val="00B95FA7"/>
  </w:style>
  <w:style w:type="paragraph" w:styleId="ac">
    <w:name w:val="header"/>
    <w:basedOn w:val="a"/>
    <w:link w:val="ad"/>
    <w:rsid w:val="00B95FA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B95FA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B95FA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B95FA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B95FA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B95FA7"/>
    <w:rPr>
      <w:b/>
      <w:bCs/>
    </w:rPr>
  </w:style>
  <w:style w:type="character" w:customStyle="1" w:styleId="apple-converted-space">
    <w:name w:val="apple-converted-space"/>
    <w:basedOn w:val="a0"/>
    <w:rsid w:val="00B95FA7"/>
  </w:style>
  <w:style w:type="character" w:styleId="af2">
    <w:name w:val="Hyperlink"/>
    <w:uiPriority w:val="99"/>
    <w:rsid w:val="00B95FA7"/>
    <w:rPr>
      <w:rFonts w:cs="Times New Roman"/>
      <w:color w:val="0000FF"/>
      <w:u w:val="single"/>
    </w:rPr>
  </w:style>
  <w:style w:type="paragraph" w:customStyle="1" w:styleId="c0">
    <w:name w:val="c0"/>
    <w:basedOn w:val="a"/>
    <w:rsid w:val="00B95F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5FA7"/>
  </w:style>
  <w:style w:type="paragraph" w:customStyle="1" w:styleId="c4">
    <w:name w:val="c4"/>
    <w:basedOn w:val="a"/>
    <w:rsid w:val="00B95F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B95FA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B95FA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95FA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B95FA7"/>
    <w:rPr>
      <w:i/>
      <w:iCs/>
    </w:rPr>
  </w:style>
  <w:style w:type="character" w:customStyle="1" w:styleId="ab">
    <w:name w:val="Обычный (веб) Знак"/>
    <w:link w:val="aa"/>
    <w:locked/>
    <w:rsid w:val="00B95FA7"/>
    <w:rPr>
      <w:rFonts w:ascii="Arial" w:eastAsia="Times New Roman" w:hAnsi="Arial" w:cs="Times New Roman"/>
      <w:color w:val="77787B"/>
      <w:sz w:val="18"/>
      <w:szCs w:val="18"/>
    </w:rPr>
  </w:style>
  <w:style w:type="paragraph" w:styleId="af6">
    <w:name w:val="Balloon Text"/>
    <w:basedOn w:val="a"/>
    <w:link w:val="af7"/>
    <w:rsid w:val="00B95FA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95FA7"/>
    <w:rPr>
      <w:rFonts w:ascii="Tahoma" w:eastAsia="Calibri" w:hAnsi="Tahoma" w:cs="Times New Roman"/>
      <w:sz w:val="16"/>
      <w:szCs w:val="16"/>
    </w:rPr>
  </w:style>
  <w:style w:type="character" w:customStyle="1" w:styleId="26">
    <w:name w:val="Заголовок №2_"/>
    <w:basedOn w:val="a0"/>
    <w:link w:val="27"/>
    <w:rsid w:val="005A3484"/>
    <w:rPr>
      <w:rFonts w:ascii="Segoe UI" w:eastAsia="Segoe UI" w:hAnsi="Segoe UI" w:cs="Segoe UI"/>
      <w:b/>
      <w:bCs/>
      <w:sz w:val="21"/>
      <w:szCs w:val="21"/>
    </w:rPr>
  </w:style>
  <w:style w:type="character" w:customStyle="1" w:styleId="af8">
    <w:name w:val="Основной текст_"/>
    <w:basedOn w:val="a0"/>
    <w:link w:val="3"/>
    <w:rsid w:val="005A3484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15">
    <w:name w:val="Основной текст (15)_"/>
    <w:basedOn w:val="a0"/>
    <w:rsid w:val="005A348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50">
    <w:name w:val="Основной текст (15)"/>
    <w:basedOn w:val="15"/>
    <w:rsid w:val="005A348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A3484"/>
    <w:rPr>
      <w:rFonts w:ascii="Segoe UI" w:eastAsia="Segoe UI" w:hAnsi="Segoe UI" w:cs="Segoe UI"/>
      <w:b/>
      <w:bCs/>
      <w:sz w:val="21"/>
      <w:szCs w:val="21"/>
    </w:rPr>
  </w:style>
  <w:style w:type="paragraph" w:customStyle="1" w:styleId="27">
    <w:name w:val="Заголовок №2"/>
    <w:basedOn w:val="a"/>
    <w:link w:val="26"/>
    <w:rsid w:val="005A3484"/>
    <w:pPr>
      <w:widowControl w:val="0"/>
      <w:spacing w:before="180" w:after="180" w:line="0" w:lineRule="atLeast"/>
      <w:jc w:val="both"/>
      <w:outlineLvl w:val="1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">
    <w:name w:val="Основной текст3"/>
    <w:basedOn w:val="a"/>
    <w:link w:val="af8"/>
    <w:rsid w:val="005A3484"/>
    <w:pPr>
      <w:widowControl w:val="0"/>
      <w:spacing w:before="180" w:after="0" w:line="226" w:lineRule="exact"/>
      <w:ind w:hanging="34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60">
    <w:name w:val="Основной текст (16)"/>
    <w:basedOn w:val="a"/>
    <w:link w:val="16"/>
    <w:rsid w:val="005A3484"/>
    <w:pPr>
      <w:widowControl w:val="0"/>
      <w:spacing w:before="480" w:after="180" w:line="0" w:lineRule="atLeast"/>
      <w:ind w:firstLine="800"/>
      <w:jc w:val="both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14">
    <w:name w:val="Основной текст1"/>
    <w:basedOn w:val="af8"/>
    <w:rsid w:val="001E0A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f9">
    <w:name w:val="Основной текст + Курсив"/>
    <w:basedOn w:val="af8"/>
    <w:rsid w:val="001E0A3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E0A35"/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141">
    <w:name w:val="Основной текст (14)"/>
    <w:basedOn w:val="a"/>
    <w:link w:val="140"/>
    <w:rsid w:val="001E0A35"/>
    <w:pPr>
      <w:widowControl w:val="0"/>
      <w:spacing w:after="0" w:line="226" w:lineRule="exact"/>
      <w:ind w:firstLine="280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table" w:customStyle="1" w:styleId="17">
    <w:name w:val="Сетка таблицы1"/>
    <w:basedOn w:val="a1"/>
    <w:uiPriority w:val="39"/>
    <w:rsid w:val="0043038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A49E-760E-4DF6-A950-E34B7B8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12</cp:revision>
  <cp:lastPrinted>2019-09-11T08:20:00Z</cp:lastPrinted>
  <dcterms:created xsi:type="dcterms:W3CDTF">2019-08-26T17:14:00Z</dcterms:created>
  <dcterms:modified xsi:type="dcterms:W3CDTF">2019-09-15T11:29:00Z</dcterms:modified>
</cp:coreProperties>
</file>